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269" w:rsidRDefault="001E1269" w:rsidP="001E1269">
      <w:pPr>
        <w:rPr>
          <w:b/>
          <w:i/>
          <w:sz w:val="28"/>
          <w:szCs w:val="28"/>
        </w:rPr>
      </w:pPr>
    </w:p>
    <w:p w:rsidR="001E1269" w:rsidRPr="008B74CD" w:rsidRDefault="00DF6064" w:rsidP="00DF6064">
      <w:pPr>
        <w:shd w:val="clear" w:color="auto" w:fill="FFFFFF"/>
        <w:tabs>
          <w:tab w:val="left" w:pos="15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МБДОУ «Атамановский детский сад» комбинированного вида</w:t>
      </w:r>
    </w:p>
    <w:p w:rsidR="001E1269" w:rsidRDefault="001E1269" w:rsidP="001E1269">
      <w:pPr>
        <w:outlineLvl w:val="0"/>
        <w:rPr>
          <w:b/>
          <w:bCs/>
          <w:kern w:val="36"/>
          <w:sz w:val="28"/>
          <w:szCs w:val="28"/>
        </w:rPr>
      </w:pPr>
    </w:p>
    <w:p w:rsidR="001E1269" w:rsidRDefault="001E1269" w:rsidP="001E1269">
      <w:pPr>
        <w:outlineLvl w:val="0"/>
        <w:rPr>
          <w:b/>
          <w:bCs/>
          <w:kern w:val="36"/>
          <w:sz w:val="28"/>
          <w:szCs w:val="28"/>
        </w:rPr>
      </w:pPr>
    </w:p>
    <w:p w:rsidR="001E1269" w:rsidRDefault="001E1269" w:rsidP="001E1269">
      <w:pPr>
        <w:outlineLvl w:val="0"/>
        <w:rPr>
          <w:b/>
          <w:bCs/>
          <w:kern w:val="36"/>
          <w:sz w:val="28"/>
          <w:szCs w:val="28"/>
        </w:rPr>
      </w:pPr>
    </w:p>
    <w:p w:rsidR="001E1269" w:rsidRDefault="001E1269" w:rsidP="001E1269">
      <w:pPr>
        <w:outlineLvl w:val="0"/>
        <w:rPr>
          <w:b/>
          <w:bCs/>
          <w:kern w:val="36"/>
          <w:sz w:val="28"/>
          <w:szCs w:val="28"/>
        </w:rPr>
      </w:pPr>
    </w:p>
    <w:p w:rsidR="001E1269" w:rsidRDefault="001E1269" w:rsidP="001E1269">
      <w:pPr>
        <w:outlineLvl w:val="0"/>
        <w:rPr>
          <w:b/>
          <w:bCs/>
          <w:kern w:val="36"/>
          <w:sz w:val="28"/>
          <w:szCs w:val="28"/>
        </w:rPr>
      </w:pPr>
    </w:p>
    <w:p w:rsidR="001E1269" w:rsidRDefault="001E1269" w:rsidP="001E1269">
      <w:pPr>
        <w:outlineLvl w:val="0"/>
        <w:rPr>
          <w:b/>
          <w:bCs/>
          <w:kern w:val="36"/>
          <w:sz w:val="28"/>
          <w:szCs w:val="28"/>
        </w:rPr>
      </w:pPr>
    </w:p>
    <w:p w:rsidR="001E1269" w:rsidRDefault="001E1269" w:rsidP="001E1269">
      <w:pPr>
        <w:outlineLvl w:val="0"/>
        <w:rPr>
          <w:b/>
          <w:bCs/>
          <w:kern w:val="36"/>
          <w:sz w:val="28"/>
          <w:szCs w:val="28"/>
        </w:rPr>
      </w:pPr>
    </w:p>
    <w:p w:rsidR="00DF6064" w:rsidRDefault="00DF6064" w:rsidP="001E1269">
      <w:pPr>
        <w:outlineLvl w:val="0"/>
        <w:rPr>
          <w:b/>
          <w:bCs/>
          <w:kern w:val="36"/>
          <w:sz w:val="28"/>
          <w:szCs w:val="28"/>
        </w:rPr>
      </w:pPr>
    </w:p>
    <w:p w:rsidR="001E1269" w:rsidRPr="008B74CD" w:rsidRDefault="001E1269" w:rsidP="001E1269">
      <w:pPr>
        <w:outlineLvl w:val="0"/>
        <w:rPr>
          <w:b/>
          <w:bCs/>
          <w:kern w:val="36"/>
          <w:sz w:val="28"/>
          <w:szCs w:val="28"/>
        </w:rPr>
      </w:pPr>
    </w:p>
    <w:p w:rsidR="001E1269" w:rsidRPr="00BE59B7" w:rsidRDefault="001E1269" w:rsidP="001E1269">
      <w:pPr>
        <w:jc w:val="center"/>
        <w:rPr>
          <w:b/>
          <w:i/>
          <w:sz w:val="48"/>
          <w:szCs w:val="32"/>
        </w:rPr>
      </w:pPr>
      <w:r w:rsidRPr="00BE59B7">
        <w:rPr>
          <w:b/>
          <w:i/>
          <w:sz w:val="48"/>
          <w:szCs w:val="32"/>
        </w:rPr>
        <w:t xml:space="preserve">Дидактические игры </w:t>
      </w:r>
    </w:p>
    <w:p w:rsidR="001E1269" w:rsidRPr="00BE59B7" w:rsidRDefault="001E1269" w:rsidP="001E1269">
      <w:pPr>
        <w:jc w:val="center"/>
        <w:rPr>
          <w:bCs/>
          <w:kern w:val="36"/>
          <w:sz w:val="44"/>
          <w:szCs w:val="28"/>
        </w:rPr>
      </w:pPr>
      <w:r w:rsidRPr="00BE59B7">
        <w:rPr>
          <w:b/>
          <w:i/>
          <w:sz w:val="48"/>
          <w:szCs w:val="32"/>
        </w:rPr>
        <w:t>по трудовому воспитанию для детей средней группы.</w:t>
      </w:r>
    </w:p>
    <w:p w:rsidR="001E1269" w:rsidRPr="00BE59B7" w:rsidRDefault="001E1269" w:rsidP="001E1269">
      <w:pPr>
        <w:jc w:val="center"/>
        <w:outlineLvl w:val="0"/>
        <w:rPr>
          <w:b/>
          <w:bCs/>
          <w:kern w:val="36"/>
          <w:sz w:val="44"/>
          <w:szCs w:val="28"/>
        </w:rPr>
      </w:pPr>
      <w:r w:rsidRPr="00BE59B7">
        <w:rPr>
          <w:b/>
          <w:bCs/>
          <w:kern w:val="36"/>
          <w:sz w:val="44"/>
          <w:szCs w:val="28"/>
        </w:rPr>
        <w:t xml:space="preserve"> </w:t>
      </w:r>
    </w:p>
    <w:p w:rsidR="001E1269" w:rsidRPr="008B74CD" w:rsidRDefault="001E1269" w:rsidP="001E1269">
      <w:pPr>
        <w:pStyle w:val="Style2"/>
        <w:spacing w:line="240" w:lineRule="auto"/>
        <w:jc w:val="right"/>
        <w:rPr>
          <w:b/>
          <w:bCs/>
          <w:sz w:val="28"/>
          <w:szCs w:val="28"/>
        </w:rPr>
      </w:pPr>
      <w:r w:rsidRPr="008B74CD">
        <w:rPr>
          <w:b/>
          <w:bCs/>
          <w:sz w:val="28"/>
          <w:szCs w:val="28"/>
        </w:rPr>
        <w:t xml:space="preserve">                                                   </w:t>
      </w:r>
    </w:p>
    <w:p w:rsidR="00BE59B7" w:rsidRDefault="00BE59B7" w:rsidP="001E1269">
      <w:pPr>
        <w:pStyle w:val="Style2"/>
        <w:spacing w:line="240" w:lineRule="auto"/>
        <w:jc w:val="right"/>
        <w:rPr>
          <w:b/>
          <w:bCs/>
          <w:sz w:val="28"/>
          <w:szCs w:val="28"/>
        </w:rPr>
      </w:pPr>
    </w:p>
    <w:p w:rsidR="00BE59B7" w:rsidRDefault="00BE59B7" w:rsidP="001E1269">
      <w:pPr>
        <w:pStyle w:val="Style2"/>
        <w:spacing w:line="240" w:lineRule="auto"/>
        <w:jc w:val="right"/>
        <w:rPr>
          <w:b/>
          <w:bCs/>
          <w:sz w:val="28"/>
          <w:szCs w:val="28"/>
        </w:rPr>
      </w:pPr>
    </w:p>
    <w:p w:rsidR="00BE59B7" w:rsidRDefault="00BE59B7" w:rsidP="001E1269">
      <w:pPr>
        <w:pStyle w:val="Style2"/>
        <w:spacing w:line="240" w:lineRule="auto"/>
        <w:jc w:val="right"/>
        <w:rPr>
          <w:b/>
          <w:bCs/>
          <w:sz w:val="28"/>
          <w:szCs w:val="28"/>
        </w:rPr>
      </w:pPr>
    </w:p>
    <w:p w:rsidR="00BE59B7" w:rsidRDefault="00BE59B7" w:rsidP="001E1269">
      <w:pPr>
        <w:pStyle w:val="Style2"/>
        <w:spacing w:line="240" w:lineRule="auto"/>
        <w:jc w:val="right"/>
        <w:rPr>
          <w:b/>
          <w:bCs/>
          <w:sz w:val="28"/>
          <w:szCs w:val="28"/>
        </w:rPr>
      </w:pPr>
    </w:p>
    <w:p w:rsidR="00BE59B7" w:rsidRDefault="00BE59B7" w:rsidP="001E1269">
      <w:pPr>
        <w:pStyle w:val="Style2"/>
        <w:spacing w:line="240" w:lineRule="auto"/>
        <w:jc w:val="right"/>
        <w:rPr>
          <w:b/>
          <w:bCs/>
          <w:sz w:val="28"/>
          <w:szCs w:val="28"/>
        </w:rPr>
      </w:pPr>
    </w:p>
    <w:p w:rsidR="00BE59B7" w:rsidRDefault="00BE59B7" w:rsidP="001E1269">
      <w:pPr>
        <w:pStyle w:val="Style2"/>
        <w:spacing w:line="240" w:lineRule="auto"/>
        <w:jc w:val="right"/>
        <w:rPr>
          <w:b/>
          <w:bCs/>
          <w:sz w:val="28"/>
          <w:szCs w:val="28"/>
        </w:rPr>
      </w:pPr>
    </w:p>
    <w:p w:rsidR="00BE59B7" w:rsidRDefault="00BE59B7" w:rsidP="001E1269">
      <w:pPr>
        <w:pStyle w:val="Style2"/>
        <w:spacing w:line="240" w:lineRule="auto"/>
        <w:jc w:val="right"/>
        <w:rPr>
          <w:b/>
          <w:bCs/>
          <w:sz w:val="28"/>
          <w:szCs w:val="28"/>
        </w:rPr>
      </w:pPr>
    </w:p>
    <w:p w:rsidR="00BE59B7" w:rsidRDefault="00BE59B7" w:rsidP="001E1269">
      <w:pPr>
        <w:pStyle w:val="Style2"/>
        <w:spacing w:line="240" w:lineRule="auto"/>
        <w:jc w:val="right"/>
        <w:rPr>
          <w:b/>
          <w:bCs/>
          <w:sz w:val="28"/>
          <w:szCs w:val="28"/>
        </w:rPr>
      </w:pPr>
    </w:p>
    <w:p w:rsidR="001E1269" w:rsidRPr="008B74CD" w:rsidRDefault="001E1269" w:rsidP="001E1269">
      <w:pPr>
        <w:pStyle w:val="Style2"/>
        <w:spacing w:line="240" w:lineRule="auto"/>
        <w:jc w:val="right"/>
        <w:rPr>
          <w:b/>
          <w:bCs/>
          <w:sz w:val="28"/>
          <w:szCs w:val="28"/>
        </w:rPr>
      </w:pPr>
      <w:bookmarkStart w:id="0" w:name="_GoBack"/>
      <w:bookmarkEnd w:id="0"/>
    </w:p>
    <w:p w:rsidR="001E1269" w:rsidRPr="008B74CD" w:rsidRDefault="001E1269" w:rsidP="001E1269">
      <w:pPr>
        <w:pStyle w:val="Style2"/>
        <w:spacing w:line="240" w:lineRule="auto"/>
        <w:jc w:val="right"/>
        <w:rPr>
          <w:b/>
          <w:bCs/>
          <w:sz w:val="28"/>
          <w:szCs w:val="28"/>
        </w:rPr>
      </w:pPr>
    </w:p>
    <w:p w:rsidR="002160E1" w:rsidRDefault="002160E1" w:rsidP="002160E1">
      <w:pPr>
        <w:tabs>
          <w:tab w:val="left" w:pos="5245"/>
        </w:tabs>
        <w:jc w:val="right"/>
        <w:rPr>
          <w:sz w:val="28"/>
          <w:szCs w:val="22"/>
        </w:rPr>
      </w:pPr>
      <w:r w:rsidRPr="002160E1">
        <w:rPr>
          <w:sz w:val="28"/>
        </w:rPr>
        <w:t xml:space="preserve">                                                                          </w:t>
      </w:r>
      <w:r>
        <w:rPr>
          <w:sz w:val="28"/>
        </w:rPr>
        <w:t xml:space="preserve">Выполнила: Харавинкина И.И., </w:t>
      </w:r>
      <w:r w:rsidRPr="002160E1">
        <w:rPr>
          <w:sz w:val="28"/>
        </w:rPr>
        <w:t xml:space="preserve">               </w:t>
      </w:r>
      <w:r>
        <w:rPr>
          <w:sz w:val="28"/>
        </w:rPr>
        <w:t>воспитатель первая кв. категория</w:t>
      </w:r>
    </w:p>
    <w:p w:rsidR="002160E1" w:rsidRDefault="002160E1" w:rsidP="002160E1">
      <w:pPr>
        <w:jc w:val="right"/>
        <w:rPr>
          <w:rFonts w:asciiTheme="minorHAnsi" w:hAnsiTheme="minorHAnsi" w:cstheme="minorBidi"/>
          <w:sz w:val="22"/>
        </w:rPr>
      </w:pPr>
    </w:p>
    <w:p w:rsidR="002160E1" w:rsidRDefault="002160E1" w:rsidP="002160E1"/>
    <w:p w:rsidR="002160E1" w:rsidRDefault="002160E1" w:rsidP="002160E1"/>
    <w:p w:rsidR="002160E1" w:rsidRDefault="002160E1" w:rsidP="002160E1"/>
    <w:p w:rsidR="002160E1" w:rsidRDefault="002160E1" w:rsidP="002160E1"/>
    <w:p w:rsidR="002160E1" w:rsidRDefault="002160E1" w:rsidP="002160E1"/>
    <w:p w:rsidR="002160E1" w:rsidRDefault="002160E1" w:rsidP="002160E1"/>
    <w:p w:rsidR="002160E1" w:rsidRDefault="002160E1" w:rsidP="002160E1"/>
    <w:p w:rsidR="002160E1" w:rsidRDefault="002160E1" w:rsidP="002160E1"/>
    <w:p w:rsidR="002160E1" w:rsidRDefault="002160E1" w:rsidP="002160E1"/>
    <w:p w:rsidR="002160E1" w:rsidRDefault="002160E1" w:rsidP="002160E1"/>
    <w:p w:rsidR="002160E1" w:rsidRDefault="002160E1" w:rsidP="002160E1"/>
    <w:p w:rsidR="002160E1" w:rsidRDefault="002160E1" w:rsidP="002160E1"/>
    <w:p w:rsidR="002160E1" w:rsidRDefault="002160E1" w:rsidP="002160E1"/>
    <w:p w:rsidR="002160E1" w:rsidRDefault="002160E1" w:rsidP="002160E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Новокузнецкий муниципальный район, 2020г.</w:t>
      </w:r>
    </w:p>
    <w:p w:rsidR="002160E1" w:rsidRPr="002160E1" w:rsidRDefault="001E1269" w:rsidP="002160E1">
      <w:pPr>
        <w:pStyle w:val="Style2"/>
        <w:tabs>
          <w:tab w:val="left" w:pos="4728"/>
        </w:tabs>
        <w:spacing w:line="240" w:lineRule="auto"/>
        <w:jc w:val="left"/>
        <w:rPr>
          <w:b/>
          <w:bCs/>
          <w:sz w:val="28"/>
          <w:szCs w:val="28"/>
        </w:rPr>
      </w:pPr>
      <w:r w:rsidRPr="008B74CD">
        <w:rPr>
          <w:b/>
          <w:bCs/>
          <w:sz w:val="28"/>
          <w:szCs w:val="28"/>
        </w:rPr>
        <w:t xml:space="preserve">   </w:t>
      </w:r>
      <w:r w:rsidR="002160E1">
        <w:rPr>
          <w:b/>
          <w:bCs/>
          <w:sz w:val="28"/>
          <w:szCs w:val="28"/>
        </w:rPr>
        <w:t xml:space="preserve">                         </w:t>
      </w:r>
    </w:p>
    <w:p w:rsidR="00E873F1" w:rsidRDefault="00E873F1" w:rsidP="001E1269">
      <w:pPr>
        <w:rPr>
          <w:b/>
          <w:sz w:val="28"/>
          <w:szCs w:val="28"/>
        </w:rPr>
      </w:pPr>
    </w:p>
    <w:p w:rsidR="001E1269" w:rsidRPr="00CA2626" w:rsidRDefault="00E873F1" w:rsidP="001E1269">
      <w:pPr>
        <w:rPr>
          <w:b/>
          <w:sz w:val="28"/>
          <w:szCs w:val="28"/>
        </w:rPr>
      </w:pPr>
      <w:r w:rsidRPr="00CA2626">
        <w:rPr>
          <w:b/>
          <w:sz w:val="28"/>
          <w:szCs w:val="28"/>
        </w:rPr>
        <w:t xml:space="preserve">                                 </w:t>
      </w:r>
      <w:r w:rsidR="001E1269" w:rsidRPr="00CA2626">
        <w:rPr>
          <w:b/>
          <w:sz w:val="28"/>
          <w:szCs w:val="28"/>
        </w:rPr>
        <w:t>«Угадайте, что я делаю?»</w:t>
      </w:r>
    </w:p>
    <w:p w:rsidR="001E1269" w:rsidRPr="00CA2626" w:rsidRDefault="001E1269" w:rsidP="001E1269">
      <w:pPr>
        <w:rPr>
          <w:b/>
          <w:sz w:val="28"/>
          <w:szCs w:val="28"/>
        </w:rPr>
      </w:pPr>
    </w:p>
    <w:p w:rsidR="001E1269" w:rsidRPr="00CA2626" w:rsidRDefault="001E1269" w:rsidP="001E1269">
      <w:pPr>
        <w:jc w:val="both"/>
        <w:rPr>
          <w:sz w:val="28"/>
          <w:szCs w:val="28"/>
        </w:rPr>
      </w:pPr>
      <w:r w:rsidRPr="00CA2626">
        <w:rPr>
          <w:b/>
          <w:i/>
          <w:sz w:val="28"/>
          <w:szCs w:val="28"/>
        </w:rPr>
        <w:t>Цель</w:t>
      </w:r>
      <w:r w:rsidRPr="00CA2626">
        <w:rPr>
          <w:i/>
          <w:sz w:val="28"/>
          <w:szCs w:val="28"/>
        </w:rPr>
        <w:t xml:space="preserve">: </w:t>
      </w:r>
      <w:r w:rsidRPr="00CA2626">
        <w:rPr>
          <w:sz w:val="28"/>
          <w:szCs w:val="28"/>
        </w:rPr>
        <w:t>Расширять у детей представление о трудовых действиях. Развивать внимание.</w:t>
      </w:r>
    </w:p>
    <w:p w:rsidR="001E1269" w:rsidRPr="00CA2626" w:rsidRDefault="001E1269" w:rsidP="001E1269">
      <w:pPr>
        <w:jc w:val="both"/>
        <w:rPr>
          <w:i/>
          <w:sz w:val="28"/>
          <w:szCs w:val="28"/>
        </w:rPr>
      </w:pPr>
      <w:r w:rsidRPr="00CA2626">
        <w:rPr>
          <w:b/>
          <w:i/>
          <w:sz w:val="28"/>
          <w:szCs w:val="28"/>
        </w:rPr>
        <w:t>Ход игры</w:t>
      </w:r>
    </w:p>
    <w:p w:rsidR="001E1269" w:rsidRPr="00CA2626" w:rsidRDefault="001E1269" w:rsidP="001E1269">
      <w:pPr>
        <w:jc w:val="both"/>
        <w:rPr>
          <w:sz w:val="28"/>
          <w:szCs w:val="28"/>
        </w:rPr>
      </w:pPr>
      <w:r w:rsidRPr="00CA2626">
        <w:rPr>
          <w:i/>
          <w:sz w:val="28"/>
          <w:szCs w:val="28"/>
        </w:rPr>
        <w:t xml:space="preserve"> </w:t>
      </w:r>
      <w:r w:rsidRPr="00CA2626">
        <w:rPr>
          <w:sz w:val="28"/>
          <w:szCs w:val="28"/>
        </w:rPr>
        <w:t>Воспитатель  с  детьми берутся за руки и встают по кругу. В центр круга входит ребенок. Все идут по кругу и говорят:</w:t>
      </w:r>
    </w:p>
    <w:p w:rsidR="001E1269" w:rsidRPr="00CA2626" w:rsidRDefault="001E1269" w:rsidP="001E1269">
      <w:pPr>
        <w:jc w:val="both"/>
        <w:rPr>
          <w:sz w:val="28"/>
          <w:szCs w:val="28"/>
        </w:rPr>
      </w:pPr>
      <w:r w:rsidRPr="00CA2626">
        <w:rPr>
          <w:sz w:val="28"/>
          <w:szCs w:val="28"/>
        </w:rPr>
        <w:tab/>
        <w:t>Что ты делаешь – мы знаем,</w:t>
      </w:r>
    </w:p>
    <w:p w:rsidR="001E1269" w:rsidRPr="00CA2626" w:rsidRDefault="001E1269" w:rsidP="001E1269">
      <w:pPr>
        <w:jc w:val="both"/>
        <w:rPr>
          <w:sz w:val="28"/>
          <w:szCs w:val="28"/>
        </w:rPr>
      </w:pPr>
      <w:r w:rsidRPr="00CA2626">
        <w:rPr>
          <w:sz w:val="28"/>
          <w:szCs w:val="28"/>
        </w:rPr>
        <w:tab/>
        <w:t>Поглядим и угадаем.</w:t>
      </w:r>
    </w:p>
    <w:p w:rsidR="001E1269" w:rsidRPr="00CA2626" w:rsidRDefault="001E1269" w:rsidP="001E1269">
      <w:pPr>
        <w:jc w:val="both"/>
        <w:rPr>
          <w:sz w:val="28"/>
          <w:szCs w:val="28"/>
        </w:rPr>
      </w:pPr>
      <w:r w:rsidRPr="00CA2626">
        <w:rPr>
          <w:sz w:val="28"/>
          <w:szCs w:val="28"/>
        </w:rPr>
        <w:t>Ребенок имитирует трудовые действия, показывая их не только движениями, но и по возможности передает звуками.</w:t>
      </w:r>
    </w:p>
    <w:p w:rsidR="001E1269" w:rsidRPr="00CA2626" w:rsidRDefault="001E1269" w:rsidP="001E1269">
      <w:pPr>
        <w:jc w:val="both"/>
        <w:rPr>
          <w:sz w:val="28"/>
          <w:szCs w:val="28"/>
        </w:rPr>
      </w:pPr>
      <w:r w:rsidRPr="00CA2626">
        <w:rPr>
          <w:sz w:val="28"/>
          <w:szCs w:val="28"/>
        </w:rPr>
        <w:tab/>
        <w:t>Например:</w:t>
      </w:r>
    </w:p>
    <w:p w:rsidR="001E1269" w:rsidRPr="00CA2626" w:rsidRDefault="001E1269" w:rsidP="001E1269">
      <w:pPr>
        <w:numPr>
          <w:ilvl w:val="0"/>
          <w:numId w:val="1"/>
        </w:numPr>
        <w:jc w:val="both"/>
        <w:rPr>
          <w:sz w:val="28"/>
          <w:szCs w:val="28"/>
        </w:rPr>
      </w:pPr>
      <w:r w:rsidRPr="00CA2626">
        <w:rPr>
          <w:sz w:val="28"/>
          <w:szCs w:val="28"/>
        </w:rPr>
        <w:t>Чистит пылесосом пол</w:t>
      </w:r>
    </w:p>
    <w:p w:rsidR="001E1269" w:rsidRPr="00CA2626" w:rsidRDefault="001E1269" w:rsidP="001E1269">
      <w:pPr>
        <w:numPr>
          <w:ilvl w:val="0"/>
          <w:numId w:val="1"/>
        </w:numPr>
        <w:jc w:val="both"/>
        <w:rPr>
          <w:sz w:val="28"/>
          <w:szCs w:val="28"/>
        </w:rPr>
      </w:pPr>
      <w:r w:rsidRPr="00CA2626">
        <w:rPr>
          <w:sz w:val="28"/>
          <w:szCs w:val="28"/>
        </w:rPr>
        <w:t>Забивает гвоздь</w:t>
      </w:r>
    </w:p>
    <w:p w:rsidR="001E1269" w:rsidRPr="00CA2626" w:rsidRDefault="001E1269" w:rsidP="001E1269">
      <w:pPr>
        <w:numPr>
          <w:ilvl w:val="0"/>
          <w:numId w:val="1"/>
        </w:numPr>
        <w:jc w:val="both"/>
        <w:rPr>
          <w:sz w:val="28"/>
          <w:szCs w:val="28"/>
        </w:rPr>
      </w:pPr>
      <w:r w:rsidRPr="00CA2626">
        <w:rPr>
          <w:sz w:val="28"/>
          <w:szCs w:val="28"/>
        </w:rPr>
        <w:t xml:space="preserve">Пилит </w:t>
      </w:r>
    </w:p>
    <w:p w:rsidR="001E1269" w:rsidRPr="00CA2626" w:rsidRDefault="001E1269" w:rsidP="001E1269">
      <w:pPr>
        <w:numPr>
          <w:ilvl w:val="0"/>
          <w:numId w:val="1"/>
        </w:numPr>
        <w:jc w:val="both"/>
        <w:rPr>
          <w:sz w:val="28"/>
          <w:szCs w:val="28"/>
        </w:rPr>
      </w:pPr>
      <w:r w:rsidRPr="00CA2626">
        <w:rPr>
          <w:sz w:val="28"/>
          <w:szCs w:val="28"/>
        </w:rPr>
        <w:t xml:space="preserve">Едет на машине </w:t>
      </w:r>
    </w:p>
    <w:p w:rsidR="001E1269" w:rsidRPr="00CA2626" w:rsidRDefault="001E1269" w:rsidP="001E1269">
      <w:pPr>
        <w:numPr>
          <w:ilvl w:val="0"/>
          <w:numId w:val="1"/>
        </w:numPr>
        <w:jc w:val="both"/>
        <w:rPr>
          <w:sz w:val="28"/>
          <w:szCs w:val="28"/>
        </w:rPr>
      </w:pPr>
      <w:r w:rsidRPr="00CA2626">
        <w:rPr>
          <w:sz w:val="28"/>
          <w:szCs w:val="28"/>
        </w:rPr>
        <w:t>Стирает</w:t>
      </w:r>
    </w:p>
    <w:p w:rsidR="001E1269" w:rsidRPr="00CA2626" w:rsidRDefault="001E1269" w:rsidP="001E1269">
      <w:pPr>
        <w:numPr>
          <w:ilvl w:val="0"/>
          <w:numId w:val="1"/>
        </w:numPr>
        <w:jc w:val="both"/>
        <w:rPr>
          <w:sz w:val="28"/>
          <w:szCs w:val="28"/>
        </w:rPr>
      </w:pPr>
      <w:r w:rsidRPr="00CA2626">
        <w:rPr>
          <w:sz w:val="28"/>
          <w:szCs w:val="28"/>
        </w:rPr>
        <w:t xml:space="preserve">Несет ведро с водой </w:t>
      </w:r>
    </w:p>
    <w:p w:rsidR="001E1269" w:rsidRPr="00CA2626" w:rsidRDefault="001E1269" w:rsidP="001E1269">
      <w:pPr>
        <w:numPr>
          <w:ilvl w:val="0"/>
          <w:numId w:val="1"/>
        </w:numPr>
        <w:jc w:val="both"/>
        <w:rPr>
          <w:sz w:val="28"/>
          <w:szCs w:val="28"/>
        </w:rPr>
      </w:pPr>
      <w:r w:rsidRPr="00CA2626">
        <w:rPr>
          <w:sz w:val="28"/>
          <w:szCs w:val="28"/>
        </w:rPr>
        <w:t xml:space="preserve">Протирает зеркало </w:t>
      </w:r>
    </w:p>
    <w:p w:rsidR="001E1269" w:rsidRPr="00CA2626" w:rsidRDefault="001E1269" w:rsidP="001E1269">
      <w:pPr>
        <w:numPr>
          <w:ilvl w:val="0"/>
          <w:numId w:val="1"/>
        </w:numPr>
        <w:jc w:val="both"/>
        <w:rPr>
          <w:sz w:val="28"/>
          <w:szCs w:val="28"/>
        </w:rPr>
      </w:pPr>
      <w:r w:rsidRPr="00CA2626">
        <w:rPr>
          <w:sz w:val="28"/>
          <w:szCs w:val="28"/>
        </w:rPr>
        <w:t xml:space="preserve">Трет на терке </w:t>
      </w:r>
    </w:p>
    <w:p w:rsidR="001E1269" w:rsidRPr="00CA2626" w:rsidRDefault="001E1269" w:rsidP="001E1269">
      <w:pPr>
        <w:ind w:left="427"/>
        <w:jc w:val="both"/>
        <w:rPr>
          <w:sz w:val="28"/>
          <w:szCs w:val="28"/>
        </w:rPr>
      </w:pPr>
      <w:r w:rsidRPr="00CA2626">
        <w:rPr>
          <w:sz w:val="28"/>
          <w:szCs w:val="28"/>
        </w:rPr>
        <w:t>и т.д.</w:t>
      </w:r>
    </w:p>
    <w:p w:rsidR="001E1269" w:rsidRPr="00CA2626" w:rsidRDefault="001E1269" w:rsidP="001E1269">
      <w:pPr>
        <w:jc w:val="both"/>
        <w:rPr>
          <w:sz w:val="28"/>
          <w:szCs w:val="28"/>
        </w:rPr>
      </w:pPr>
    </w:p>
    <w:p w:rsidR="001E1269" w:rsidRPr="00CA2626" w:rsidRDefault="00E873F1" w:rsidP="001E1269">
      <w:pPr>
        <w:jc w:val="both"/>
        <w:rPr>
          <w:b/>
          <w:sz w:val="28"/>
          <w:szCs w:val="28"/>
        </w:rPr>
      </w:pPr>
      <w:r w:rsidRPr="00CA2626">
        <w:rPr>
          <w:b/>
          <w:sz w:val="28"/>
          <w:szCs w:val="28"/>
        </w:rPr>
        <w:t xml:space="preserve">                                        </w:t>
      </w:r>
      <w:r w:rsidR="001E1269" w:rsidRPr="00CA2626">
        <w:rPr>
          <w:b/>
          <w:sz w:val="28"/>
          <w:szCs w:val="28"/>
        </w:rPr>
        <w:t>«Назови профессию»</w:t>
      </w:r>
    </w:p>
    <w:p w:rsidR="001E1269" w:rsidRPr="00CA2626" w:rsidRDefault="001E1269" w:rsidP="001E1269">
      <w:pPr>
        <w:jc w:val="both"/>
        <w:rPr>
          <w:b/>
          <w:i/>
          <w:sz w:val="28"/>
          <w:szCs w:val="28"/>
        </w:rPr>
      </w:pPr>
    </w:p>
    <w:p w:rsidR="001E1269" w:rsidRPr="00CA2626" w:rsidRDefault="001E1269" w:rsidP="001E1269">
      <w:pPr>
        <w:jc w:val="both"/>
        <w:rPr>
          <w:sz w:val="28"/>
          <w:szCs w:val="28"/>
        </w:rPr>
      </w:pPr>
      <w:r w:rsidRPr="00CA2626">
        <w:rPr>
          <w:b/>
          <w:i/>
          <w:sz w:val="28"/>
          <w:szCs w:val="28"/>
        </w:rPr>
        <w:t>Цель:</w:t>
      </w:r>
      <w:r w:rsidRPr="00CA2626">
        <w:rPr>
          <w:sz w:val="28"/>
          <w:szCs w:val="28"/>
        </w:rPr>
        <w:t xml:space="preserve"> учить правильно называть профессию человека по видам машин, управляемых этим человеком.</w:t>
      </w:r>
    </w:p>
    <w:p w:rsidR="001E1269" w:rsidRPr="00CA2626" w:rsidRDefault="001E1269" w:rsidP="001E1269">
      <w:pPr>
        <w:jc w:val="both"/>
        <w:rPr>
          <w:b/>
          <w:i/>
          <w:sz w:val="28"/>
          <w:szCs w:val="28"/>
        </w:rPr>
      </w:pPr>
      <w:r w:rsidRPr="00CA2626">
        <w:rPr>
          <w:b/>
          <w:i/>
          <w:sz w:val="28"/>
          <w:szCs w:val="28"/>
        </w:rPr>
        <w:t>Ход игры</w:t>
      </w:r>
    </w:p>
    <w:p w:rsidR="001E1269" w:rsidRPr="00CA2626" w:rsidRDefault="001E1269" w:rsidP="001E1269">
      <w:pPr>
        <w:jc w:val="both"/>
        <w:rPr>
          <w:sz w:val="28"/>
          <w:szCs w:val="28"/>
        </w:rPr>
      </w:pPr>
      <w:r w:rsidRPr="00CA2626">
        <w:rPr>
          <w:sz w:val="28"/>
          <w:szCs w:val="28"/>
        </w:rPr>
        <w:t>Воспитатель называет машины, транспортные и прочие технические средства, а дети называют профессии людей, которые ими управляют.</w:t>
      </w:r>
    </w:p>
    <w:p w:rsidR="001E1269" w:rsidRPr="00CA2626" w:rsidRDefault="001E1269" w:rsidP="001E1269">
      <w:pPr>
        <w:jc w:val="both"/>
        <w:rPr>
          <w:sz w:val="28"/>
          <w:szCs w:val="28"/>
        </w:rPr>
      </w:pPr>
      <w:r w:rsidRPr="00CA2626">
        <w:rPr>
          <w:sz w:val="28"/>
          <w:szCs w:val="28"/>
        </w:rPr>
        <w:tab/>
        <w:t>Например:</w:t>
      </w:r>
    </w:p>
    <w:p w:rsidR="001E1269" w:rsidRPr="00CA2626" w:rsidRDefault="001E1269" w:rsidP="001E1269">
      <w:pPr>
        <w:numPr>
          <w:ilvl w:val="0"/>
          <w:numId w:val="2"/>
        </w:numPr>
        <w:jc w:val="both"/>
        <w:rPr>
          <w:sz w:val="28"/>
          <w:szCs w:val="28"/>
        </w:rPr>
      </w:pPr>
      <w:r w:rsidRPr="00CA2626">
        <w:rPr>
          <w:sz w:val="28"/>
          <w:szCs w:val="28"/>
        </w:rPr>
        <w:t>Трактор – тракторист</w:t>
      </w:r>
    </w:p>
    <w:p w:rsidR="001E1269" w:rsidRPr="00CA2626" w:rsidRDefault="001E1269" w:rsidP="001E1269">
      <w:pPr>
        <w:numPr>
          <w:ilvl w:val="0"/>
          <w:numId w:val="2"/>
        </w:numPr>
        <w:jc w:val="both"/>
        <w:rPr>
          <w:sz w:val="28"/>
          <w:szCs w:val="28"/>
        </w:rPr>
      </w:pPr>
      <w:r w:rsidRPr="00CA2626">
        <w:rPr>
          <w:sz w:val="28"/>
          <w:szCs w:val="28"/>
        </w:rPr>
        <w:t>Машина «Такси» – шофер (таксист)</w:t>
      </w:r>
    </w:p>
    <w:p w:rsidR="001E1269" w:rsidRPr="00CA2626" w:rsidRDefault="001E1269" w:rsidP="001E1269">
      <w:pPr>
        <w:numPr>
          <w:ilvl w:val="0"/>
          <w:numId w:val="2"/>
        </w:numPr>
        <w:jc w:val="both"/>
        <w:rPr>
          <w:sz w:val="28"/>
          <w:szCs w:val="28"/>
        </w:rPr>
      </w:pPr>
      <w:r w:rsidRPr="00CA2626">
        <w:rPr>
          <w:sz w:val="28"/>
          <w:szCs w:val="28"/>
        </w:rPr>
        <w:t>Экскаватор – экскаваторщик</w:t>
      </w:r>
    </w:p>
    <w:p w:rsidR="001E1269" w:rsidRPr="00CA2626" w:rsidRDefault="001E1269" w:rsidP="001E1269">
      <w:pPr>
        <w:numPr>
          <w:ilvl w:val="0"/>
          <w:numId w:val="2"/>
        </w:numPr>
        <w:jc w:val="both"/>
        <w:rPr>
          <w:sz w:val="28"/>
          <w:szCs w:val="28"/>
        </w:rPr>
      </w:pPr>
      <w:r w:rsidRPr="00CA2626">
        <w:rPr>
          <w:sz w:val="28"/>
          <w:szCs w:val="28"/>
        </w:rPr>
        <w:t>Комбайн – комбайнер</w:t>
      </w:r>
    </w:p>
    <w:p w:rsidR="001E1269" w:rsidRPr="00CA2626" w:rsidRDefault="001E1269" w:rsidP="001E1269">
      <w:pPr>
        <w:numPr>
          <w:ilvl w:val="0"/>
          <w:numId w:val="2"/>
        </w:numPr>
        <w:jc w:val="both"/>
        <w:rPr>
          <w:sz w:val="28"/>
          <w:szCs w:val="28"/>
        </w:rPr>
      </w:pPr>
      <w:r w:rsidRPr="00CA2626">
        <w:rPr>
          <w:sz w:val="28"/>
          <w:szCs w:val="28"/>
        </w:rPr>
        <w:t>Подъемный кран – крановщик</w:t>
      </w:r>
    </w:p>
    <w:p w:rsidR="001E1269" w:rsidRPr="00CA2626" w:rsidRDefault="001E1269" w:rsidP="001E1269">
      <w:pPr>
        <w:numPr>
          <w:ilvl w:val="0"/>
          <w:numId w:val="2"/>
        </w:numPr>
        <w:jc w:val="both"/>
        <w:rPr>
          <w:sz w:val="28"/>
          <w:szCs w:val="28"/>
        </w:rPr>
      </w:pPr>
      <w:r w:rsidRPr="00CA2626">
        <w:rPr>
          <w:sz w:val="28"/>
          <w:szCs w:val="28"/>
        </w:rPr>
        <w:t>Поезд – машинист</w:t>
      </w:r>
    </w:p>
    <w:p w:rsidR="001E1269" w:rsidRPr="00CA2626" w:rsidRDefault="001E1269" w:rsidP="001E1269">
      <w:pPr>
        <w:numPr>
          <w:ilvl w:val="0"/>
          <w:numId w:val="2"/>
        </w:numPr>
        <w:jc w:val="both"/>
        <w:rPr>
          <w:sz w:val="28"/>
          <w:szCs w:val="28"/>
        </w:rPr>
      </w:pPr>
      <w:r w:rsidRPr="00CA2626">
        <w:rPr>
          <w:sz w:val="28"/>
          <w:szCs w:val="28"/>
        </w:rPr>
        <w:t>Корабль – капитан</w:t>
      </w:r>
    </w:p>
    <w:p w:rsidR="001E1269" w:rsidRPr="00CA2626" w:rsidRDefault="001E1269" w:rsidP="001E1269">
      <w:pPr>
        <w:numPr>
          <w:ilvl w:val="0"/>
          <w:numId w:val="2"/>
        </w:numPr>
        <w:jc w:val="both"/>
        <w:rPr>
          <w:sz w:val="28"/>
          <w:szCs w:val="28"/>
        </w:rPr>
      </w:pPr>
      <w:r w:rsidRPr="00CA2626">
        <w:rPr>
          <w:sz w:val="28"/>
          <w:szCs w:val="28"/>
        </w:rPr>
        <w:t>Самолет – летчик (пилот)</w:t>
      </w:r>
    </w:p>
    <w:p w:rsidR="001E1269" w:rsidRPr="00CA2626" w:rsidRDefault="001E1269" w:rsidP="001E1269">
      <w:pPr>
        <w:numPr>
          <w:ilvl w:val="0"/>
          <w:numId w:val="2"/>
        </w:numPr>
        <w:jc w:val="both"/>
        <w:rPr>
          <w:sz w:val="28"/>
          <w:szCs w:val="28"/>
        </w:rPr>
      </w:pPr>
      <w:r w:rsidRPr="00CA2626">
        <w:rPr>
          <w:sz w:val="28"/>
          <w:szCs w:val="28"/>
        </w:rPr>
        <w:t>Космический корабль – космонавт</w:t>
      </w:r>
    </w:p>
    <w:p w:rsidR="001E1269" w:rsidRPr="00CA2626" w:rsidRDefault="001E1269" w:rsidP="001E1269">
      <w:pPr>
        <w:numPr>
          <w:ilvl w:val="0"/>
          <w:numId w:val="2"/>
        </w:numPr>
        <w:rPr>
          <w:sz w:val="28"/>
          <w:szCs w:val="28"/>
        </w:rPr>
      </w:pPr>
      <w:r w:rsidRPr="00CA2626">
        <w:rPr>
          <w:sz w:val="28"/>
          <w:szCs w:val="28"/>
        </w:rPr>
        <w:t>Пожарная машина – пожарный</w:t>
      </w:r>
    </w:p>
    <w:p w:rsidR="001E1269" w:rsidRPr="00CA2626" w:rsidRDefault="001E1269" w:rsidP="001E1269">
      <w:pPr>
        <w:numPr>
          <w:ilvl w:val="0"/>
          <w:numId w:val="2"/>
        </w:numPr>
        <w:rPr>
          <w:sz w:val="28"/>
          <w:szCs w:val="28"/>
        </w:rPr>
      </w:pPr>
      <w:r w:rsidRPr="00CA2626">
        <w:rPr>
          <w:sz w:val="28"/>
          <w:szCs w:val="28"/>
        </w:rPr>
        <w:t>Бульдозер – бульдозерист</w:t>
      </w:r>
    </w:p>
    <w:p w:rsidR="001E1269" w:rsidRPr="00CA2626" w:rsidRDefault="001E1269" w:rsidP="001E1269">
      <w:pPr>
        <w:rPr>
          <w:sz w:val="28"/>
          <w:szCs w:val="28"/>
        </w:rPr>
      </w:pPr>
      <w:r w:rsidRPr="00CA2626">
        <w:rPr>
          <w:sz w:val="28"/>
          <w:szCs w:val="28"/>
        </w:rPr>
        <w:t>и т.д.</w:t>
      </w:r>
    </w:p>
    <w:p w:rsidR="001E1269" w:rsidRPr="00CA2626" w:rsidRDefault="001E1269" w:rsidP="001E1269">
      <w:pPr>
        <w:rPr>
          <w:sz w:val="28"/>
          <w:szCs w:val="28"/>
        </w:rPr>
      </w:pPr>
    </w:p>
    <w:p w:rsidR="001E1269" w:rsidRPr="00CA2626" w:rsidRDefault="001E1269" w:rsidP="001E1269">
      <w:pPr>
        <w:rPr>
          <w:b/>
          <w:sz w:val="28"/>
          <w:szCs w:val="28"/>
        </w:rPr>
      </w:pPr>
    </w:p>
    <w:p w:rsidR="001E1269" w:rsidRPr="00CA2626" w:rsidRDefault="00CA2626" w:rsidP="001E12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1E1269" w:rsidRPr="00CA2626">
        <w:rPr>
          <w:b/>
          <w:sz w:val="28"/>
          <w:szCs w:val="28"/>
        </w:rPr>
        <w:t>«Угадай профессию»</w:t>
      </w:r>
    </w:p>
    <w:p w:rsidR="001E1269" w:rsidRPr="00CA2626" w:rsidRDefault="001E1269" w:rsidP="001E1269">
      <w:pPr>
        <w:jc w:val="both"/>
        <w:rPr>
          <w:b/>
          <w:sz w:val="28"/>
          <w:szCs w:val="28"/>
        </w:rPr>
      </w:pPr>
    </w:p>
    <w:p w:rsidR="001E1269" w:rsidRPr="00CA2626" w:rsidRDefault="001E1269" w:rsidP="001E1269">
      <w:pPr>
        <w:jc w:val="both"/>
        <w:rPr>
          <w:sz w:val="28"/>
          <w:szCs w:val="28"/>
        </w:rPr>
      </w:pPr>
      <w:r w:rsidRPr="00CA2626">
        <w:rPr>
          <w:b/>
          <w:i/>
          <w:sz w:val="28"/>
          <w:szCs w:val="28"/>
        </w:rPr>
        <w:t>Цель:</w:t>
      </w:r>
      <w:r w:rsidRPr="00CA2626">
        <w:rPr>
          <w:sz w:val="28"/>
          <w:szCs w:val="28"/>
        </w:rPr>
        <w:t xml:space="preserve"> расширять у детей представление о профессиях.</w:t>
      </w:r>
    </w:p>
    <w:p w:rsidR="001E1269" w:rsidRPr="00CA2626" w:rsidRDefault="001E1269" w:rsidP="001E1269">
      <w:pPr>
        <w:jc w:val="both"/>
        <w:rPr>
          <w:b/>
          <w:i/>
          <w:sz w:val="28"/>
          <w:szCs w:val="28"/>
        </w:rPr>
      </w:pPr>
      <w:r w:rsidRPr="00CA2626">
        <w:rPr>
          <w:b/>
          <w:i/>
          <w:sz w:val="28"/>
          <w:szCs w:val="28"/>
        </w:rPr>
        <w:t>Ход игры</w:t>
      </w:r>
    </w:p>
    <w:p w:rsidR="001E1269" w:rsidRPr="00CA2626" w:rsidRDefault="001E1269" w:rsidP="001E1269">
      <w:pPr>
        <w:jc w:val="both"/>
        <w:rPr>
          <w:sz w:val="28"/>
          <w:szCs w:val="28"/>
        </w:rPr>
      </w:pPr>
      <w:r w:rsidRPr="00CA2626">
        <w:rPr>
          <w:sz w:val="28"/>
          <w:szCs w:val="28"/>
        </w:rPr>
        <w:t>Воспитатель показывает детям карточки с изображениями предметов. Дети называют профессию человека, в труде которого этот предмет используется или является результатом его труда.</w:t>
      </w:r>
    </w:p>
    <w:p w:rsidR="001E1269" w:rsidRPr="00CA2626" w:rsidRDefault="001E1269" w:rsidP="001E1269">
      <w:pPr>
        <w:jc w:val="both"/>
        <w:rPr>
          <w:sz w:val="28"/>
          <w:szCs w:val="28"/>
        </w:rPr>
      </w:pPr>
      <w:r w:rsidRPr="00CA2626">
        <w:rPr>
          <w:sz w:val="28"/>
          <w:szCs w:val="28"/>
        </w:rPr>
        <w:tab/>
        <w:t>Например:</w:t>
      </w:r>
    </w:p>
    <w:p w:rsidR="001E1269" w:rsidRPr="00CA2626" w:rsidRDefault="001E1269" w:rsidP="001E1269">
      <w:pPr>
        <w:numPr>
          <w:ilvl w:val="0"/>
          <w:numId w:val="3"/>
        </w:numPr>
        <w:rPr>
          <w:sz w:val="28"/>
          <w:szCs w:val="28"/>
        </w:rPr>
      </w:pPr>
      <w:r w:rsidRPr="00CA2626">
        <w:rPr>
          <w:sz w:val="28"/>
          <w:szCs w:val="28"/>
        </w:rPr>
        <w:t>Сад – садовод</w:t>
      </w:r>
    </w:p>
    <w:p w:rsidR="001E1269" w:rsidRPr="00CA2626" w:rsidRDefault="001E1269" w:rsidP="001E1269">
      <w:pPr>
        <w:numPr>
          <w:ilvl w:val="0"/>
          <w:numId w:val="3"/>
        </w:numPr>
        <w:rPr>
          <w:sz w:val="28"/>
          <w:szCs w:val="28"/>
        </w:rPr>
      </w:pPr>
      <w:r w:rsidRPr="00CA2626">
        <w:rPr>
          <w:sz w:val="28"/>
          <w:szCs w:val="28"/>
        </w:rPr>
        <w:t>Цветы – цветовод</w:t>
      </w:r>
    </w:p>
    <w:p w:rsidR="001E1269" w:rsidRPr="00CA2626" w:rsidRDefault="001E1269" w:rsidP="001E1269">
      <w:pPr>
        <w:numPr>
          <w:ilvl w:val="0"/>
          <w:numId w:val="3"/>
        </w:numPr>
        <w:rPr>
          <w:sz w:val="28"/>
          <w:szCs w:val="28"/>
        </w:rPr>
      </w:pPr>
      <w:r w:rsidRPr="00CA2626">
        <w:rPr>
          <w:sz w:val="28"/>
          <w:szCs w:val="28"/>
        </w:rPr>
        <w:t>Пчела – пчеловод</w:t>
      </w:r>
    </w:p>
    <w:p w:rsidR="001E1269" w:rsidRPr="00CA2626" w:rsidRDefault="001E1269" w:rsidP="001E1269">
      <w:pPr>
        <w:numPr>
          <w:ilvl w:val="0"/>
          <w:numId w:val="3"/>
        </w:numPr>
        <w:rPr>
          <w:sz w:val="28"/>
          <w:szCs w:val="28"/>
        </w:rPr>
      </w:pPr>
      <w:r w:rsidRPr="00CA2626">
        <w:rPr>
          <w:sz w:val="28"/>
          <w:szCs w:val="28"/>
        </w:rPr>
        <w:t>Гаечный ключ – слесарь</w:t>
      </w:r>
    </w:p>
    <w:p w:rsidR="001E1269" w:rsidRPr="00CA2626" w:rsidRDefault="001E1269" w:rsidP="001E1269">
      <w:pPr>
        <w:numPr>
          <w:ilvl w:val="0"/>
          <w:numId w:val="3"/>
        </w:numPr>
        <w:rPr>
          <w:sz w:val="28"/>
          <w:szCs w:val="28"/>
        </w:rPr>
      </w:pPr>
      <w:r w:rsidRPr="00CA2626">
        <w:rPr>
          <w:sz w:val="28"/>
          <w:szCs w:val="28"/>
        </w:rPr>
        <w:t>Ведро и швабра – уборщица</w:t>
      </w:r>
    </w:p>
    <w:p w:rsidR="001E1269" w:rsidRPr="00CA2626" w:rsidRDefault="001E1269" w:rsidP="001E1269">
      <w:pPr>
        <w:numPr>
          <w:ilvl w:val="0"/>
          <w:numId w:val="3"/>
        </w:numPr>
        <w:rPr>
          <w:sz w:val="28"/>
          <w:szCs w:val="28"/>
        </w:rPr>
      </w:pPr>
      <w:r w:rsidRPr="00CA2626">
        <w:rPr>
          <w:sz w:val="28"/>
          <w:szCs w:val="28"/>
        </w:rPr>
        <w:t>Билет – кондуктор</w:t>
      </w:r>
    </w:p>
    <w:p w:rsidR="001E1269" w:rsidRPr="00CA2626" w:rsidRDefault="001E1269" w:rsidP="001E1269">
      <w:pPr>
        <w:numPr>
          <w:ilvl w:val="0"/>
          <w:numId w:val="3"/>
        </w:numPr>
        <w:rPr>
          <w:sz w:val="28"/>
          <w:szCs w:val="28"/>
        </w:rPr>
      </w:pPr>
      <w:r w:rsidRPr="00CA2626">
        <w:rPr>
          <w:sz w:val="28"/>
          <w:szCs w:val="28"/>
        </w:rPr>
        <w:t>Касса – кассир</w:t>
      </w:r>
    </w:p>
    <w:p w:rsidR="001E1269" w:rsidRPr="00CA2626" w:rsidRDefault="001E1269" w:rsidP="001E1269">
      <w:pPr>
        <w:numPr>
          <w:ilvl w:val="0"/>
          <w:numId w:val="3"/>
        </w:numPr>
        <w:rPr>
          <w:sz w:val="28"/>
          <w:szCs w:val="28"/>
        </w:rPr>
      </w:pPr>
      <w:r w:rsidRPr="00CA2626">
        <w:rPr>
          <w:sz w:val="28"/>
          <w:szCs w:val="28"/>
        </w:rPr>
        <w:t>Рубанок – столяр</w:t>
      </w:r>
    </w:p>
    <w:p w:rsidR="001E1269" w:rsidRPr="00CA2626" w:rsidRDefault="001E1269" w:rsidP="001E1269">
      <w:pPr>
        <w:numPr>
          <w:ilvl w:val="0"/>
          <w:numId w:val="3"/>
        </w:numPr>
        <w:rPr>
          <w:sz w:val="28"/>
          <w:szCs w:val="28"/>
        </w:rPr>
      </w:pPr>
      <w:r w:rsidRPr="00CA2626">
        <w:rPr>
          <w:sz w:val="28"/>
          <w:szCs w:val="28"/>
        </w:rPr>
        <w:t>Краска и кисть – маляр</w:t>
      </w:r>
    </w:p>
    <w:p w:rsidR="001E1269" w:rsidRPr="00CA2626" w:rsidRDefault="001E1269" w:rsidP="001E1269">
      <w:pPr>
        <w:numPr>
          <w:ilvl w:val="0"/>
          <w:numId w:val="3"/>
        </w:numPr>
        <w:rPr>
          <w:sz w:val="28"/>
          <w:szCs w:val="28"/>
        </w:rPr>
      </w:pPr>
      <w:r w:rsidRPr="00CA2626">
        <w:rPr>
          <w:sz w:val="28"/>
          <w:szCs w:val="28"/>
        </w:rPr>
        <w:t>Мастерок – штукатур</w:t>
      </w:r>
    </w:p>
    <w:p w:rsidR="001E1269" w:rsidRPr="00CA2626" w:rsidRDefault="001E1269" w:rsidP="001E1269">
      <w:pPr>
        <w:numPr>
          <w:ilvl w:val="0"/>
          <w:numId w:val="3"/>
        </w:numPr>
        <w:rPr>
          <w:sz w:val="28"/>
          <w:szCs w:val="28"/>
        </w:rPr>
      </w:pPr>
      <w:r w:rsidRPr="00CA2626">
        <w:rPr>
          <w:sz w:val="28"/>
          <w:szCs w:val="28"/>
        </w:rPr>
        <w:t>Кульман – инженер</w:t>
      </w:r>
    </w:p>
    <w:p w:rsidR="001E1269" w:rsidRPr="00CA2626" w:rsidRDefault="001E1269" w:rsidP="001E1269">
      <w:pPr>
        <w:numPr>
          <w:ilvl w:val="0"/>
          <w:numId w:val="3"/>
        </w:numPr>
        <w:rPr>
          <w:sz w:val="28"/>
          <w:szCs w:val="28"/>
        </w:rPr>
      </w:pPr>
      <w:r w:rsidRPr="00CA2626">
        <w:rPr>
          <w:sz w:val="28"/>
          <w:szCs w:val="28"/>
        </w:rPr>
        <w:t>Компьютер – программист</w:t>
      </w:r>
    </w:p>
    <w:p w:rsidR="001E1269" w:rsidRPr="00CA2626" w:rsidRDefault="001E1269" w:rsidP="001E1269">
      <w:pPr>
        <w:numPr>
          <w:ilvl w:val="0"/>
          <w:numId w:val="3"/>
        </w:numPr>
        <w:rPr>
          <w:sz w:val="28"/>
          <w:szCs w:val="28"/>
        </w:rPr>
      </w:pPr>
      <w:r w:rsidRPr="00CA2626">
        <w:rPr>
          <w:sz w:val="28"/>
          <w:szCs w:val="28"/>
        </w:rPr>
        <w:t>Шприц – медсестра</w:t>
      </w:r>
    </w:p>
    <w:p w:rsidR="001E1269" w:rsidRPr="00CA2626" w:rsidRDefault="001E1269" w:rsidP="001E1269">
      <w:pPr>
        <w:numPr>
          <w:ilvl w:val="0"/>
          <w:numId w:val="3"/>
        </w:numPr>
        <w:rPr>
          <w:sz w:val="28"/>
          <w:szCs w:val="28"/>
        </w:rPr>
      </w:pPr>
      <w:r w:rsidRPr="00CA2626">
        <w:rPr>
          <w:sz w:val="28"/>
          <w:szCs w:val="28"/>
        </w:rPr>
        <w:t>Огнетушитель – пожарный</w:t>
      </w:r>
    </w:p>
    <w:p w:rsidR="002A5EEA" w:rsidRPr="00CA2626" w:rsidRDefault="00CA2626">
      <w:pPr>
        <w:rPr>
          <w:sz w:val="28"/>
          <w:szCs w:val="28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</w:t>
      </w:r>
      <w:r w:rsidRPr="00CA2626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«Кто где работает?»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  <w:shd w:val="clear" w:color="auto" w:fill="FFFFFF"/>
        </w:rPr>
        <w:t>Цель: уточнить представления детей о том, где работают люди разных</w:t>
      </w:r>
      <w:r w:rsidRPr="00CA262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  <w:shd w:val="clear" w:color="auto" w:fill="FFFFFF"/>
        </w:rPr>
        <w:t>профессий, как называется их рабочее место.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  <w:shd w:val="clear" w:color="auto" w:fill="FFFFFF"/>
        </w:rPr>
        <w:t>Воспитатель – в детском саду;</w:t>
      </w:r>
      <w:r w:rsidRPr="00CA262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  <w:shd w:val="clear" w:color="auto" w:fill="FFFFFF"/>
        </w:rPr>
        <w:t>учитель – в школе;</w:t>
      </w:r>
      <w:r w:rsidRPr="00CA262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  <w:shd w:val="clear" w:color="auto" w:fill="FFFFFF"/>
        </w:rPr>
        <w:t>врач – в больнице, поликлинике, детском саду, школе;</w:t>
      </w:r>
      <w:r w:rsidRPr="00CA262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  <w:shd w:val="clear" w:color="auto" w:fill="FFFFFF"/>
        </w:rPr>
        <w:t>повар – в кухне, столовой, ресторане, кафе… и т.д.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</w:rPr>
        <w:br/>
      </w: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</w:t>
      </w:r>
      <w:r w:rsidRPr="00CA2626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«Кто это знает и умеет?»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  <w:shd w:val="clear" w:color="auto" w:fill="FFFFFF"/>
        </w:rPr>
        <w:t>Цель: расширять представления детей о том, какими знаниями и умениями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  <w:shd w:val="clear" w:color="auto" w:fill="FFFFFF"/>
        </w:rPr>
        <w:t>должны обладать люди разных профессий.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  <w:shd w:val="clear" w:color="auto" w:fill="FFFFFF"/>
        </w:rPr>
        <w:t>Знает детские стихи, рассказывает сказки, играет и гуляет с детьми… воспитатель.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  <w:shd w:val="clear" w:color="auto" w:fill="FFFFFF"/>
        </w:rPr>
        <w:t>Играет на пианино, знает детские песни, учит петь, танцевать, играет с детьми в музыкальные игры… музыкальный руководитель.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  <w:shd w:val="clear" w:color="auto" w:fill="FFFFFF"/>
        </w:rPr>
        <w:t>Знает организм человека, может оказать первую медицинскую помощь, умеет распознавать и лечить болезни… врач и т. п.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</w:rPr>
        <w:br/>
      </w: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</w:t>
      </w:r>
      <w:r w:rsidRPr="00CA2626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«Кто это делает?»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  <w:shd w:val="clear" w:color="auto" w:fill="FFFFFF"/>
        </w:rPr>
        <w:t>Цель: упражнять детей в умении определять название профессии по названиям действий.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  <w:shd w:val="clear" w:color="auto" w:fill="FFFFFF"/>
        </w:rPr>
        <w:lastRenderedPageBreak/>
        <w:t>Подстригает, укладывает, моет, причесывает, сушит… парикмахер.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  <w:shd w:val="clear" w:color="auto" w:fill="FFFFFF"/>
        </w:rPr>
        <w:t>Замачивает, намыливает, стирает, стряхивает, сушит, гладит… прачка.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  <w:shd w:val="clear" w:color="auto" w:fill="FFFFFF"/>
        </w:rPr>
        <w:t>Фасует, взвешивает, отрезает, заворачивает, считает … продавец.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  <w:shd w:val="clear" w:color="auto" w:fill="FFFFFF"/>
        </w:rPr>
        <w:t>Чистит, моет, жарит, варит, стряпает, солит, пробует, кормит… повар и т.п.</w:t>
      </w:r>
      <w:r w:rsidRPr="00CA262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</w:rPr>
        <w:br/>
      </w: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</w:t>
      </w:r>
      <w:r w:rsidRPr="00CA2626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«Кто что делает?»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  <w:shd w:val="clear" w:color="auto" w:fill="FFFFFF"/>
        </w:rPr>
        <w:t>Цель: расширять и уточнять представления детей о труде (трудовых операциях) людей разных профессий.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  <w:shd w:val="clear" w:color="auto" w:fill="FFFFFF"/>
        </w:rPr>
        <w:t>Дворник подметает, убирает, поливает, сгребает…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  <w:shd w:val="clear" w:color="auto" w:fill="FFFFFF"/>
        </w:rPr>
        <w:t>Музыкальный руководитель поет, играет, танцует, учит…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  <w:shd w:val="clear" w:color="auto" w:fill="FFFFFF"/>
        </w:rPr>
        <w:t>Младший воспитатель (няня) моет, убирает, вытирает, застилает, одевает, читает… и т.д.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</w:rPr>
        <w:br/>
      </w: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</w:t>
      </w:r>
      <w:r w:rsidRPr="00CA2626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«Исправь ошибку»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  <w:shd w:val="clear" w:color="auto" w:fill="FFFFFF"/>
        </w:rPr>
        <w:t>Цель: учить детей находить и исправлять ошибки в действиях людей различных профессий.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  <w:shd w:val="clear" w:color="auto" w:fill="FFFFFF"/>
        </w:rPr>
        <w:t>Повар лечит, а врач готовит.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  <w:shd w:val="clear" w:color="auto" w:fill="FFFFFF"/>
        </w:rPr>
        <w:t>Дворник продает, а продавец подметает.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  <w:shd w:val="clear" w:color="auto" w:fill="FFFFFF"/>
        </w:rPr>
        <w:t>Учитель подстригает, а парикмахер проверяет тетради.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  <w:shd w:val="clear" w:color="auto" w:fill="FFFFFF"/>
        </w:rPr>
        <w:t>Музыкальный руководитель стирает, а прачка поет с детьми песни… и т.д.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</w:rPr>
        <w:br/>
      </w: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</w:t>
      </w:r>
      <w:r w:rsidRPr="00CA2626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«Для человека какой профессии это нужно?»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  <w:shd w:val="clear" w:color="auto" w:fill="FFFFFF"/>
        </w:rPr>
        <w:t>Цель: расширять представления детей о предметах, необходимых человеку определенной профессии.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  <w:shd w:val="clear" w:color="auto" w:fill="FFFFFF"/>
        </w:rPr>
        <w:t>Весы, прилавок, товар, кассовый аппарат… - продавцу.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  <w:shd w:val="clear" w:color="auto" w:fill="FFFFFF"/>
        </w:rPr>
        <w:t>Метла, лопата, шланг, песок, лом, снегоуборочная машина… - дворнику.</w:t>
      </w:r>
      <w:r w:rsidRPr="00CA262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  <w:shd w:val="clear" w:color="auto" w:fill="FFFFFF"/>
        </w:rPr>
        <w:t>Стиральная машина, ванна, мыло, утюг… - прачке.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  <w:shd w:val="clear" w:color="auto" w:fill="FFFFFF"/>
        </w:rPr>
        <w:t>Расческа, ножницы, фен, шампунь, лак для волос, машинка для стрижки… - парикмахеру и т.д.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</w:rPr>
        <w:br/>
      </w: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</w:t>
      </w:r>
      <w:r w:rsidRPr="00CA2626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«Кому что нужно для работы?»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  <w:shd w:val="clear" w:color="auto" w:fill="FFFFFF"/>
        </w:rPr>
        <w:t>Цель: расширять и уточнять представления детей о предметах окружающего мира (материалах, инструментах, оборудовании и т.п.), необходимых для работы людям разных профессий.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  <w:shd w:val="clear" w:color="auto" w:fill="FFFFFF"/>
        </w:rPr>
        <w:t>Учителю - указка, учебник, мел, доска…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  <w:shd w:val="clear" w:color="auto" w:fill="FFFFFF"/>
        </w:rPr>
        <w:t>Повару – кастрюля, сковорода, нож, овощерезка, электропечь…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  <w:shd w:val="clear" w:color="auto" w:fill="FFFFFF"/>
        </w:rPr>
        <w:t>Водителю – автомобиль, запасное колесо, бензин, инструменты…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  <w:shd w:val="clear" w:color="auto" w:fill="FFFFFF"/>
        </w:rPr>
        <w:t>Преподавателю изобразительной деятельности – кисти, мольберт, глина, краски... и т.д.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</w:rPr>
        <w:br/>
      </w:r>
      <w:r w:rsidRPr="00CA2626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«Хлопните в ладоши, если это надо для … (название профессии)»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  <w:shd w:val="clear" w:color="auto" w:fill="FFFFFF"/>
        </w:rPr>
        <w:t>Цель: упражнять в умении соотносить слова и словосочетания с определенной профессией человека.</w:t>
      </w:r>
      <w:r w:rsidRPr="00CA262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  <w:shd w:val="clear" w:color="auto" w:fill="FFFFFF"/>
        </w:rPr>
        <w:t xml:space="preserve">Детям предлагается хлопнуть в ладоши, услышав слово или </w:t>
      </w:r>
      <w:r w:rsidRPr="00CA2626">
        <w:rPr>
          <w:color w:val="000000"/>
          <w:sz w:val="28"/>
          <w:szCs w:val="28"/>
          <w:shd w:val="clear" w:color="auto" w:fill="FFFFFF"/>
        </w:rPr>
        <w:lastRenderedPageBreak/>
        <w:t>словосочетание, подходящее профессии, например, врача: стрижка, простуда, весы, «Скорая помощь», швейная машинка, прием больных, модная прическа, стиральный порошок, белый халат, снегоуборочная машина и т.д.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</w:rPr>
        <w:br/>
      </w: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</w:t>
      </w:r>
      <w:r w:rsidRPr="00CA2626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«Кто больше назовет действий?» (с мячом)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  <w:shd w:val="clear" w:color="auto" w:fill="FFFFFF"/>
        </w:rPr>
        <w:t>Цель: учить детей соотносить действия людей различных профессий.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  <w:shd w:val="clear" w:color="auto" w:fill="FFFFFF"/>
        </w:rPr>
        <w:t>Педагог называет какую-либо профессию и по очереди бросает мяч детям, которые называют, что делает человек этой профессии.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</w:rPr>
        <w:br/>
      </w: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</w:t>
      </w:r>
      <w:r w:rsidRPr="00CA2626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«Продолжи предложение»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  <w:shd w:val="clear" w:color="auto" w:fill="FFFFFF"/>
        </w:rPr>
        <w:t>Цель: упражнять в умении заканчивать предложения, используя слова и словосочетания, соотносимые с определенной профессией человека.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  <w:shd w:val="clear" w:color="auto" w:fill="FFFFFF"/>
        </w:rPr>
        <w:t>Повар чистит… (рыбу, овощи, посуду…),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  <w:shd w:val="clear" w:color="auto" w:fill="FFFFFF"/>
        </w:rPr>
        <w:t>Прачка стирает …(полотенца, постельное белье, халаты…).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  <w:shd w:val="clear" w:color="auto" w:fill="FFFFFF"/>
        </w:rPr>
        <w:t>Воспитатель утром с детьми…(делает зарядку, завтракает, проводит занятия…)</w:t>
      </w:r>
      <w:r w:rsidRPr="00CA262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  <w:shd w:val="clear" w:color="auto" w:fill="FFFFFF"/>
        </w:rPr>
        <w:t>Дворник зимой во дворе…(сгребает снег, расчищает участки, посыпает песком дорожки…) и т.д.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</w:rPr>
        <w:br/>
      </w: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</w:t>
      </w:r>
      <w:r w:rsidRPr="00CA2626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«Кто на фото?»; «Найди и расскажи» (по фотографии)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  <w:shd w:val="clear" w:color="auto" w:fill="FFFFFF"/>
        </w:rPr>
        <w:t>Цель: закреплять представления детей о работе сотрудников детского сада.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  <w:shd w:val="clear" w:color="auto" w:fill="FFFFFF"/>
        </w:rPr>
        <w:t>Детям предлагается назвать сотрудника детского сада (по фотографии) или выбрать нужную фотографию и рассказать об этом человеке: как зовут, в каком помещении работает, какой он, что делает?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</w:rPr>
        <w:br/>
      </w: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</w:t>
      </w:r>
      <w:r w:rsidRPr="00CA2626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«Нарисуем портрет» (речевой)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  <w:shd w:val="clear" w:color="auto" w:fill="FFFFFF"/>
        </w:rPr>
        <w:t>Цель: учить детей составлять речевые портреты сотрудников детского сада.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  <w:shd w:val="clear" w:color="auto" w:fill="FFFFFF"/>
        </w:rPr>
        <w:t xml:space="preserve">Детям предлагается составить описательный рассказ (Кто это? Как выглядит? Чем занимается? и т.п.) о сотруднике детского сада по образцу, плану, алгоритму, используя фотографии, </w:t>
      </w:r>
      <w:proofErr w:type="spellStart"/>
      <w:r w:rsidRPr="00CA2626">
        <w:rPr>
          <w:color w:val="000000"/>
          <w:sz w:val="28"/>
          <w:szCs w:val="28"/>
          <w:shd w:val="clear" w:color="auto" w:fill="FFFFFF"/>
        </w:rPr>
        <w:t>мнемотаблицы</w:t>
      </w:r>
      <w:proofErr w:type="spellEnd"/>
      <w:r w:rsidRPr="00CA2626">
        <w:rPr>
          <w:color w:val="000000"/>
          <w:sz w:val="28"/>
          <w:szCs w:val="28"/>
          <w:shd w:val="clear" w:color="auto" w:fill="FFFFFF"/>
        </w:rPr>
        <w:t>.</w:t>
      </w:r>
      <w:r w:rsidRPr="00CA262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</w:rPr>
        <w:br/>
      </w: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</w:t>
      </w:r>
      <w:r w:rsidRPr="00CA2626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«Я начинаю предложение, а вы заканчиваете»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  <w:shd w:val="clear" w:color="auto" w:fill="FFFFFF"/>
        </w:rPr>
        <w:t>Цель: закреплять представления детей о значении и результатах труда людей разных профессий.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  <w:shd w:val="clear" w:color="auto" w:fill="FFFFFF"/>
        </w:rPr>
        <w:t>Если бы не было учителей, то …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  <w:shd w:val="clear" w:color="auto" w:fill="FFFFFF"/>
        </w:rPr>
        <w:t>Если бы не было врачей, то …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  <w:shd w:val="clear" w:color="auto" w:fill="FFFFFF"/>
        </w:rPr>
        <w:t>Если бы не было дворников, то…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  <w:shd w:val="clear" w:color="auto" w:fill="FFFFFF"/>
        </w:rPr>
        <w:t>Если бы не было водителей, то … и т.д.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</w:rPr>
        <w:br/>
      </w: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</w:t>
      </w:r>
      <w:r w:rsidRPr="00CA2626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«Накроем стол для кукол».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  <w:shd w:val="clear" w:color="auto" w:fill="FFFFFF"/>
        </w:rPr>
        <w:t xml:space="preserve">Цель. Учить детей сервировать стол, называть предметы, необходимые для сервировки. Знакомить с правилами этикета (встреча гостей, приём подарков, приглашение к столу, поведение за столом). Воспитывать </w:t>
      </w:r>
      <w:r w:rsidRPr="00CA2626">
        <w:rPr>
          <w:color w:val="000000"/>
          <w:sz w:val="28"/>
          <w:szCs w:val="28"/>
          <w:shd w:val="clear" w:color="auto" w:fill="FFFFFF"/>
        </w:rPr>
        <w:lastRenderedPageBreak/>
        <w:t>гуманные чувства и дружеские взаимоотношения.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  <w:shd w:val="clear" w:color="auto" w:fill="FFFFFF"/>
        </w:rPr>
        <w:t xml:space="preserve">Ход игры Воспитатель входит в группу с нарядной куклой. Дети рассматривают её, называют предметы одежды. Педагог говорит, что сегодня у куклы день рождения, к ней придут гости – её подружки. Нужно помочь кукле накрыть праздничный стол (используется кукольная мебель и посуда). Воспитатель проигрывает с детьми этапы деятельности (помыть руки, постелить скатерть, поставить в центре стола вазочку с цветами, </w:t>
      </w:r>
      <w:proofErr w:type="spellStart"/>
      <w:r w:rsidRPr="00CA2626">
        <w:rPr>
          <w:color w:val="000000"/>
          <w:sz w:val="28"/>
          <w:szCs w:val="28"/>
          <w:shd w:val="clear" w:color="auto" w:fill="FFFFFF"/>
        </w:rPr>
        <w:t>салфетцицу</w:t>
      </w:r>
      <w:proofErr w:type="spellEnd"/>
      <w:r w:rsidRPr="00CA2626">
        <w:rPr>
          <w:color w:val="000000"/>
          <w:sz w:val="28"/>
          <w:szCs w:val="28"/>
          <w:shd w:val="clear" w:color="auto" w:fill="FFFFFF"/>
        </w:rPr>
        <w:t>, хлебницу, приготовить чашки с блюдцами к чаю или тарелки, а рядом разложить столовые приборы – ложки, вилки, ножи).</w:t>
      </w:r>
      <w:r w:rsidRPr="00CA262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  <w:shd w:val="clear" w:color="auto" w:fill="FFFFFF"/>
        </w:rPr>
        <w:t>Затем обыгрывается эпизод встречи гостей, кукол рассаживают на места.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  <w:shd w:val="clear" w:color="auto" w:fill="FFFFFF"/>
        </w:rPr>
        <w:t>Детям старшего дошкольного возраста с целью закрепления навыков дежурства можно показать предметные картинки с изображением перечисленных выше предметов и предложить раскладывать их по порядку, определяя последовательность сервировки стола.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</w:rPr>
        <w:br/>
      </w: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</w:t>
      </w:r>
      <w:r w:rsidRPr="00CA2626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«Угадай, что я делаю?»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  <w:shd w:val="clear" w:color="auto" w:fill="FFFFFF"/>
        </w:rPr>
        <w:t>Цель. Расширять представления детей о трудовых действиях. Развивать внимание.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  <w:shd w:val="clear" w:color="auto" w:fill="FFFFFF"/>
        </w:rPr>
        <w:t xml:space="preserve">Ход игры. Воспитатель и дети берутся за руки и встают в круг. </w:t>
      </w:r>
      <w:proofErr w:type="gramStart"/>
      <w:r w:rsidRPr="00CA2626">
        <w:rPr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CA2626">
        <w:rPr>
          <w:color w:val="000000"/>
          <w:sz w:val="28"/>
          <w:szCs w:val="28"/>
          <w:shd w:val="clear" w:color="auto" w:fill="FFFFFF"/>
        </w:rPr>
        <w:t>в</w:t>
      </w:r>
      <w:proofErr w:type="spellEnd"/>
      <w:proofErr w:type="gramEnd"/>
      <w:r w:rsidRPr="00CA2626">
        <w:rPr>
          <w:color w:val="000000"/>
          <w:sz w:val="28"/>
          <w:szCs w:val="28"/>
          <w:shd w:val="clear" w:color="auto" w:fill="FFFFFF"/>
        </w:rPr>
        <w:t xml:space="preserve"> центр круга выходит ребёнок. Все идут по кругу и произносят: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  <w:shd w:val="clear" w:color="auto" w:fill="FFFFFF"/>
        </w:rPr>
        <w:t>Что ты делаешь – не знаем, Поглядим и угадаем.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  <w:shd w:val="clear" w:color="auto" w:fill="FFFFFF"/>
        </w:rPr>
        <w:t xml:space="preserve">Ребёнок имитирует трудовые действия не только движениями, </w:t>
      </w:r>
      <w:proofErr w:type="spellStart"/>
      <w:r w:rsidRPr="00CA2626">
        <w:rPr>
          <w:color w:val="000000"/>
          <w:sz w:val="28"/>
          <w:szCs w:val="28"/>
          <w:shd w:val="clear" w:color="auto" w:fill="FFFFFF"/>
        </w:rPr>
        <w:t>нои</w:t>
      </w:r>
      <w:proofErr w:type="spellEnd"/>
      <w:r w:rsidRPr="00CA2626">
        <w:rPr>
          <w:color w:val="000000"/>
          <w:sz w:val="28"/>
          <w:szCs w:val="28"/>
          <w:shd w:val="clear" w:color="auto" w:fill="FFFFFF"/>
        </w:rPr>
        <w:t xml:space="preserve"> (по возможности) передавая звуками. Например, чистит пылесосом пол, забивает гвоздь, пилит, едет на машине, стирает, рубит дрова, трёт на тёрке и т.д.</w:t>
      </w:r>
      <w:r w:rsidRPr="00CA2626">
        <w:rPr>
          <w:color w:val="000000"/>
          <w:sz w:val="28"/>
          <w:szCs w:val="28"/>
        </w:rPr>
        <w:br/>
      </w:r>
      <w:r w:rsidRPr="00CA2626">
        <w:rPr>
          <w:color w:val="000000"/>
          <w:sz w:val="28"/>
          <w:szCs w:val="28"/>
          <w:shd w:val="clear" w:color="auto" w:fill="FFFFFF"/>
        </w:rPr>
        <w:t>Дети угадывают действия.</w:t>
      </w:r>
    </w:p>
    <w:sectPr w:rsidR="002A5EEA" w:rsidRPr="00CA2626" w:rsidSect="002160E1">
      <w:pgSz w:w="11906" w:h="16838"/>
      <w:pgMar w:top="1134" w:right="1133" w:bottom="1134" w:left="1701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A4A34"/>
    <w:multiLevelType w:val="hybridMultilevel"/>
    <w:tmpl w:val="19A07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4B08C4"/>
    <w:multiLevelType w:val="hybridMultilevel"/>
    <w:tmpl w:val="0C3CD37C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980174"/>
    <w:multiLevelType w:val="hybridMultilevel"/>
    <w:tmpl w:val="F71C7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D913AD"/>
    <w:multiLevelType w:val="hybridMultilevel"/>
    <w:tmpl w:val="1C706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1269"/>
    <w:rsid w:val="001E1269"/>
    <w:rsid w:val="002160E1"/>
    <w:rsid w:val="002A5EEA"/>
    <w:rsid w:val="006F0E5F"/>
    <w:rsid w:val="00AC1A41"/>
    <w:rsid w:val="00BE59B7"/>
    <w:rsid w:val="00CA2626"/>
    <w:rsid w:val="00DF6064"/>
    <w:rsid w:val="00E8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D5AD1"/>
  <w15:docId w15:val="{30AE1436-E900-4CC3-878C-A1C1B317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1E1269"/>
    <w:pPr>
      <w:widowControl w:val="0"/>
      <w:autoSpaceDE w:val="0"/>
      <w:autoSpaceDN w:val="0"/>
      <w:adjustRightInd w:val="0"/>
      <w:spacing w:line="516" w:lineRule="exact"/>
      <w:jc w:val="center"/>
    </w:pPr>
    <w:rPr>
      <w:rFonts w:eastAsia="Calibri"/>
    </w:rPr>
  </w:style>
  <w:style w:type="character" w:styleId="a3">
    <w:name w:val="Strong"/>
    <w:basedOn w:val="a0"/>
    <w:uiPriority w:val="22"/>
    <w:qFormat/>
    <w:rsid w:val="00CA2626"/>
    <w:rPr>
      <w:b/>
      <w:bCs/>
    </w:rPr>
  </w:style>
  <w:style w:type="character" w:customStyle="1" w:styleId="apple-converted-space">
    <w:name w:val="apple-converted-space"/>
    <w:basedOn w:val="a0"/>
    <w:rsid w:val="00CA2626"/>
  </w:style>
  <w:style w:type="paragraph" w:styleId="a4">
    <w:name w:val="Balloon Text"/>
    <w:basedOn w:val="a"/>
    <w:link w:val="a5"/>
    <w:uiPriority w:val="99"/>
    <w:semiHidden/>
    <w:unhideWhenUsed/>
    <w:rsid w:val="00DF606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60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Ирина</cp:lastModifiedBy>
  <cp:revision>11</cp:revision>
  <cp:lastPrinted>2020-11-08T13:08:00Z</cp:lastPrinted>
  <dcterms:created xsi:type="dcterms:W3CDTF">2013-12-05T10:38:00Z</dcterms:created>
  <dcterms:modified xsi:type="dcterms:W3CDTF">2020-11-13T06:26:00Z</dcterms:modified>
</cp:coreProperties>
</file>